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49F9" w14:textId="77777777" w:rsidR="00A66E1F" w:rsidRPr="00650F2C" w:rsidRDefault="00A66E1F" w:rsidP="00A66E1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50F2C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1591E2F6" wp14:editId="18BCB15D">
            <wp:extent cx="628650" cy="584379"/>
            <wp:effectExtent l="0" t="0" r="0" b="6350"/>
            <wp:docPr id="4" name="Рисунок 4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8209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 xml:space="preserve">Управление по развитию территорий и проектной деятельности </w:t>
      </w:r>
    </w:p>
    <w:p w14:paraId="56DE9665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 xml:space="preserve">Администрации муниципального образования «Муниципальный округ </w:t>
      </w:r>
    </w:p>
    <w:p w14:paraId="343C75BC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>Красногорский район Удмуртской Республики»</w:t>
      </w:r>
    </w:p>
    <w:p w14:paraId="0E7D8D5C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Первомайская, ул., д..2, с. Красногорское, Удмуртская Республика, 427650, </w:t>
      </w:r>
    </w:p>
    <w:p w14:paraId="01A4B0A8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>тел./</w:t>
      </w:r>
      <w:proofErr w:type="gramStart"/>
      <w:r w:rsidRPr="00650F2C">
        <w:rPr>
          <w:rFonts w:ascii="PT Astra Serif" w:hAnsi="PT Astra Serif"/>
          <w:sz w:val="20"/>
          <w:szCs w:val="20"/>
        </w:rPr>
        <w:t>факс  (</w:t>
      </w:r>
      <w:proofErr w:type="gramEnd"/>
      <w:r w:rsidRPr="00650F2C">
        <w:rPr>
          <w:rFonts w:ascii="PT Astra Serif" w:hAnsi="PT Astra Serif"/>
          <w:sz w:val="20"/>
          <w:szCs w:val="20"/>
        </w:rPr>
        <w:t xml:space="preserve">34164) 2-12-33, </w:t>
      </w:r>
      <w:r w:rsidRPr="00650F2C">
        <w:rPr>
          <w:rFonts w:ascii="PT Astra Serif" w:hAnsi="PT Astra Serif"/>
          <w:sz w:val="20"/>
          <w:szCs w:val="20"/>
          <w:lang w:val="en-US"/>
        </w:rPr>
        <w:t>e</w:t>
      </w:r>
      <w:r w:rsidRPr="00650F2C">
        <w:rPr>
          <w:rFonts w:ascii="PT Astra Serif" w:hAnsi="PT Astra Serif"/>
          <w:sz w:val="20"/>
          <w:szCs w:val="20"/>
        </w:rPr>
        <w:t>-</w:t>
      </w:r>
      <w:r w:rsidRPr="00650F2C">
        <w:rPr>
          <w:rFonts w:ascii="PT Astra Serif" w:hAnsi="PT Astra Serif"/>
          <w:sz w:val="20"/>
          <w:szCs w:val="20"/>
          <w:lang w:val="en-US"/>
        </w:rPr>
        <w:t>mail</w:t>
      </w:r>
      <w:r w:rsidRPr="00650F2C">
        <w:rPr>
          <w:rFonts w:ascii="PT Astra Serif" w:hAnsi="PT Astra Serif"/>
          <w:sz w:val="20"/>
          <w:szCs w:val="20"/>
        </w:rPr>
        <w:t xml:space="preserve">: </w:t>
      </w:r>
      <w:r w:rsidRPr="00650F2C">
        <w:rPr>
          <w:rFonts w:ascii="PT Astra Serif" w:hAnsi="PT Astra Serif"/>
          <w:lang w:val="en-US"/>
        </w:rPr>
        <w:t>keg</w:t>
      </w:r>
      <w:hyperlink r:id="rId6" w:history="1"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@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kra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udmr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ru</w:t>
        </w:r>
        <w:proofErr w:type="spellEnd"/>
      </w:hyperlink>
    </w:p>
    <w:p w14:paraId="2619D348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ОКПО 89150139, ОГРН 1241800016622, ИНН 1800027765, КПП 180001001 </w:t>
      </w:r>
    </w:p>
    <w:p w14:paraId="47CB381D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5A349666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 xml:space="preserve">«Удмурт </w:t>
      </w:r>
      <w:proofErr w:type="spellStart"/>
      <w:r w:rsidRPr="00650F2C">
        <w:rPr>
          <w:rFonts w:ascii="PT Astra Serif" w:hAnsi="PT Astra Serif"/>
          <w:b/>
          <w:bCs/>
        </w:rPr>
        <w:t>Элькунысь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gramStart"/>
      <w:r w:rsidRPr="00650F2C">
        <w:rPr>
          <w:rFonts w:ascii="PT Astra Serif" w:hAnsi="PT Astra Serif"/>
          <w:b/>
          <w:bCs/>
        </w:rPr>
        <w:t xml:space="preserve">Красногорск  </w:t>
      </w:r>
      <w:proofErr w:type="spellStart"/>
      <w:r w:rsidRPr="00650F2C">
        <w:rPr>
          <w:rFonts w:ascii="PT Astra Serif" w:hAnsi="PT Astra Serif"/>
          <w:b/>
          <w:bCs/>
        </w:rPr>
        <w:t>ёрос</w:t>
      </w:r>
      <w:proofErr w:type="spellEnd"/>
      <w:proofErr w:type="gramEnd"/>
      <w:r w:rsidRPr="00650F2C">
        <w:rPr>
          <w:rFonts w:ascii="PT Astra Serif" w:hAnsi="PT Astra Serif"/>
          <w:b/>
          <w:bCs/>
        </w:rPr>
        <w:t xml:space="preserve"> муниципал округ»</w:t>
      </w:r>
    </w:p>
    <w:p w14:paraId="2E7AB1C1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 xml:space="preserve"> муниципал </w:t>
      </w:r>
      <w:proofErr w:type="spellStart"/>
      <w:r w:rsidRPr="00650F2C">
        <w:rPr>
          <w:rFonts w:ascii="PT Astra Serif" w:hAnsi="PT Astra Serif"/>
          <w:b/>
          <w:bCs/>
        </w:rPr>
        <w:t>кылдытэт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Администрациысь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интывылъёсты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азинтонъя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</w:p>
    <w:p w14:paraId="340205C4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 xml:space="preserve">но </w:t>
      </w:r>
      <w:proofErr w:type="spellStart"/>
      <w:r w:rsidRPr="00650F2C">
        <w:rPr>
          <w:rFonts w:ascii="PT Astra Serif" w:hAnsi="PT Astra Serif"/>
          <w:b/>
          <w:bCs/>
        </w:rPr>
        <w:t>проектъёсын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ужанъя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кивалтонни</w:t>
      </w:r>
      <w:proofErr w:type="spellEnd"/>
    </w:p>
    <w:p w14:paraId="4CA40313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Первомайская </w:t>
      </w:r>
      <w:proofErr w:type="spellStart"/>
      <w:r w:rsidRPr="00650F2C">
        <w:rPr>
          <w:rFonts w:ascii="PT Astra Serif" w:hAnsi="PT Astra Serif"/>
          <w:sz w:val="20"/>
          <w:szCs w:val="20"/>
        </w:rPr>
        <w:t>ур</w:t>
      </w:r>
      <w:proofErr w:type="spellEnd"/>
      <w:r w:rsidRPr="00650F2C">
        <w:rPr>
          <w:rFonts w:ascii="PT Astra Serif" w:hAnsi="PT Astra Serif"/>
          <w:sz w:val="20"/>
          <w:szCs w:val="20"/>
        </w:rPr>
        <w:t xml:space="preserve">., 2 юрт, Красногорское, Удмурт </w:t>
      </w:r>
      <w:proofErr w:type="spellStart"/>
      <w:r w:rsidRPr="00650F2C">
        <w:rPr>
          <w:rFonts w:ascii="PT Astra Serif" w:hAnsi="PT Astra Serif"/>
          <w:sz w:val="20"/>
          <w:szCs w:val="20"/>
        </w:rPr>
        <w:t>Элькун</w:t>
      </w:r>
      <w:proofErr w:type="spellEnd"/>
      <w:r w:rsidRPr="00650F2C">
        <w:rPr>
          <w:rFonts w:ascii="PT Astra Serif" w:hAnsi="PT Astra Serif"/>
          <w:sz w:val="20"/>
          <w:szCs w:val="20"/>
        </w:rPr>
        <w:t xml:space="preserve">, 427650, </w:t>
      </w:r>
    </w:p>
    <w:p w14:paraId="4B16C5B2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>тел./</w:t>
      </w:r>
      <w:proofErr w:type="gramStart"/>
      <w:r w:rsidRPr="00650F2C">
        <w:rPr>
          <w:rFonts w:ascii="PT Astra Serif" w:hAnsi="PT Astra Serif"/>
          <w:sz w:val="20"/>
          <w:szCs w:val="20"/>
        </w:rPr>
        <w:t>факс  (</w:t>
      </w:r>
      <w:proofErr w:type="gramEnd"/>
      <w:r w:rsidRPr="00650F2C">
        <w:rPr>
          <w:rFonts w:ascii="PT Astra Serif" w:hAnsi="PT Astra Serif"/>
          <w:sz w:val="20"/>
          <w:szCs w:val="20"/>
        </w:rPr>
        <w:t xml:space="preserve">34164) 2-17-51, </w:t>
      </w:r>
      <w:r w:rsidRPr="00650F2C">
        <w:rPr>
          <w:rFonts w:ascii="PT Astra Serif" w:hAnsi="PT Astra Serif"/>
          <w:sz w:val="20"/>
          <w:szCs w:val="20"/>
          <w:lang w:val="en-US"/>
        </w:rPr>
        <w:t>e</w:t>
      </w:r>
      <w:r w:rsidRPr="00650F2C">
        <w:rPr>
          <w:rFonts w:ascii="PT Astra Serif" w:hAnsi="PT Astra Serif"/>
          <w:sz w:val="20"/>
          <w:szCs w:val="20"/>
        </w:rPr>
        <w:t>-</w:t>
      </w:r>
      <w:r w:rsidRPr="00650F2C">
        <w:rPr>
          <w:rFonts w:ascii="PT Astra Serif" w:hAnsi="PT Astra Serif"/>
          <w:sz w:val="20"/>
          <w:szCs w:val="20"/>
          <w:lang w:val="en-US"/>
        </w:rPr>
        <w:t>mail</w:t>
      </w:r>
      <w:r w:rsidRPr="00650F2C">
        <w:rPr>
          <w:rFonts w:ascii="PT Astra Serif" w:hAnsi="PT Astra Serif"/>
          <w:sz w:val="20"/>
          <w:szCs w:val="20"/>
        </w:rPr>
        <w:t>:</w:t>
      </w:r>
      <w:r w:rsidRPr="00650F2C">
        <w:rPr>
          <w:rFonts w:ascii="PT Astra Serif" w:hAnsi="PT Astra Serif"/>
        </w:rPr>
        <w:t xml:space="preserve"> </w:t>
      </w:r>
      <w:r w:rsidRPr="00650F2C">
        <w:rPr>
          <w:rFonts w:ascii="PT Astra Serif" w:hAnsi="PT Astra Serif"/>
          <w:lang w:val="en-US"/>
        </w:rPr>
        <w:t>keg</w:t>
      </w:r>
      <w:hyperlink r:id="rId7" w:history="1"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@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kra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udmr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ru</w:t>
        </w:r>
        <w:proofErr w:type="spellEnd"/>
      </w:hyperlink>
      <w:r w:rsidRPr="00650F2C">
        <w:rPr>
          <w:rFonts w:ascii="PT Astra Serif" w:hAnsi="PT Astra Serif"/>
          <w:sz w:val="20"/>
          <w:szCs w:val="20"/>
        </w:rPr>
        <w:t xml:space="preserve">  </w:t>
      </w:r>
    </w:p>
    <w:p w14:paraId="43AB16AE" w14:textId="6EA317EB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ОКПО 89150139, ОГРН 1241800016622, ИНН 1800027765, КПП 180001001 </w:t>
      </w:r>
    </w:p>
    <w:p w14:paraId="01D9865D" w14:textId="77777777" w:rsidR="00555234" w:rsidRPr="00650F2C" w:rsidRDefault="00555234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708F20AB" w14:textId="086D74EA" w:rsidR="00555234" w:rsidRPr="00650F2C" w:rsidRDefault="00555234" w:rsidP="00555234">
      <w:pPr>
        <w:pStyle w:val="ac"/>
        <w:rPr>
          <w:rFonts w:ascii="PT Astra Serif" w:hAnsi="PT Astra Serif"/>
          <w:sz w:val="20"/>
          <w:szCs w:val="20"/>
        </w:rPr>
      </w:pPr>
      <w:proofErr w:type="spellStart"/>
      <w:r w:rsidRPr="00650F2C">
        <w:rPr>
          <w:rFonts w:ascii="PT Astra Serif" w:hAnsi="PT Astra Serif"/>
          <w:sz w:val="20"/>
          <w:szCs w:val="20"/>
        </w:rPr>
        <w:t>Исх</w:t>
      </w:r>
      <w:proofErr w:type="spellEnd"/>
      <w:r w:rsidRPr="00650F2C">
        <w:rPr>
          <w:rFonts w:ascii="PT Astra Serif" w:hAnsi="PT Astra Serif"/>
          <w:sz w:val="20"/>
          <w:szCs w:val="20"/>
        </w:rPr>
        <w:t xml:space="preserve"> № </w:t>
      </w:r>
      <w:r w:rsidR="00AC5D91">
        <w:rPr>
          <w:rFonts w:ascii="PT Astra Serif" w:hAnsi="PT Astra Serif"/>
          <w:sz w:val="20"/>
          <w:szCs w:val="20"/>
        </w:rPr>
        <w:t>___</w:t>
      </w:r>
    </w:p>
    <w:p w14:paraId="4EBAC5CE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6E434254" w14:textId="492F5BEB" w:rsidR="00A66E1F" w:rsidRPr="00650F2C" w:rsidRDefault="00A66E1F" w:rsidP="00A66E1F">
      <w:pPr>
        <w:spacing w:after="225" w:line="240" w:lineRule="auto"/>
        <w:jc w:val="center"/>
        <w:outlineLvl w:val="2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01001782"/>
      <w:r w:rsidRPr="00650F2C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Проект решения о выявлении правообладателя ранее учтенного объекта недвижимого имущества</w:t>
      </w:r>
      <w:r w:rsidR="00AC5D9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Pr="00650F2C">
        <w:rPr>
          <w:rFonts w:ascii="PT Astra Serif" w:eastAsia="Calibri" w:hAnsi="PT Astra Serif" w:cs="Times New Roman"/>
          <w:b/>
          <w:kern w:val="0"/>
          <w:sz w:val="28"/>
          <w:szCs w:val="28"/>
          <w14:ligatures w14:val="none"/>
        </w:rPr>
        <w:t>расположенного по адресу: Удмуртская Республика, Красногорский район</w:t>
      </w:r>
      <w:r w:rsidR="00555234" w:rsidRPr="00650F2C">
        <w:rPr>
          <w:rFonts w:ascii="PT Astra Serif" w:eastAsia="Calibri" w:hAnsi="PT Astra Serif" w:cs="Times New Roman"/>
          <w:b/>
          <w:kern w:val="0"/>
          <w:sz w:val="28"/>
          <w:szCs w:val="28"/>
          <w14:ligatures w14:val="none"/>
        </w:rPr>
        <w:t xml:space="preserve">, </w:t>
      </w:r>
      <w:r w:rsidR="00AC5D91">
        <w:rPr>
          <w:rFonts w:ascii="PT Astra Serif" w:eastAsia="Calibri" w:hAnsi="PT Astra Serif" w:cs="Times New Roman"/>
          <w:b/>
          <w:kern w:val="0"/>
          <w:sz w:val="28"/>
          <w:szCs w:val="28"/>
          <w14:ligatures w14:val="none"/>
        </w:rPr>
        <w:t>с. Курья, ул. Совхозная, 9</w:t>
      </w:r>
    </w:p>
    <w:p w14:paraId="25549032" w14:textId="47B38BDD" w:rsidR="00A66E1F" w:rsidRPr="00650F2C" w:rsidRDefault="00A66E1F" w:rsidP="00A66E1F">
      <w:pPr>
        <w:spacing w:before="100" w:beforeAutospacing="1" w:after="15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</w:pPr>
      <w:r w:rsidRPr="00650F2C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</w:t>
      </w:r>
      <w:r w:rsidR="00AC5D9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50F2C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  <w14:ligatures w14:val="none"/>
        </w:rPr>
        <w:t>выявлении правообладателя ранее учтенного объекта недвижимого имущества:</w:t>
      </w:r>
    </w:p>
    <w:p w14:paraId="41956C38" w14:textId="77777777" w:rsidR="00AC5D91" w:rsidRPr="00AC5D91" w:rsidRDefault="00650F2C" w:rsidP="00AC5D91">
      <w:pPr>
        <w:suppressAutoHyphens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 w:rsidR="00AC5D91" w:rsidRPr="00AC5D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Объект недвижимости</w:t>
      </w:r>
      <w:r w:rsidR="00AC5D91"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жилой дом с кадастровым номером 18:15:054002:336, площадью 63,3 м2, расположенный по адресу: Удмуртская Республика, Красногорский район, село Курья, ул. Совхозная, д.9</w:t>
      </w:r>
    </w:p>
    <w:p w14:paraId="1C6564C1" w14:textId="77777777" w:rsidR="00AC5D91" w:rsidRPr="00AC5D91" w:rsidRDefault="00AC5D91" w:rsidP="00AC5D91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земельный участок с кадастровым номером 18:15:054002:241, общей площадью 2190 кв.м., расположенный по адресу: Российская Федерация, Удмуртская Республика, Красногорский район, село Курья, ул. Совхозная, д.9</w:t>
      </w:r>
    </w:p>
    <w:p w14:paraId="78D713BB" w14:textId="7C642AD4" w:rsidR="00AC5D91" w:rsidRPr="00AC5D91" w:rsidRDefault="00AC5D91" w:rsidP="00AC5D91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D9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2. Выявленный правообладатель: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*************</w:t>
      </w:r>
      <w:r w:rsidRPr="00AC5D91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, 05.11.1950 года рождения, место рождения: Удмуртская АССР, Красногорский район, д. Дуброво, СНИЛС: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*********</w:t>
      </w:r>
      <w:r w:rsidRPr="00AC5D91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, паспорт: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************</w:t>
      </w:r>
      <w:r w:rsidRPr="00AC5D91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, выдан Красногорским РОВД 29.12.2001 года, адрес проживания: Удмуртская Республика, Красногорский район, село Курья, ул. Совхозная, д.9</w:t>
      </w:r>
      <w:r w:rsidRPr="00AC5D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1CE20B" w14:textId="68ACA310" w:rsidR="00AC5D91" w:rsidRPr="00AC5D91" w:rsidRDefault="00AC5D91" w:rsidP="00AC5D91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D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 собственности на жилой дом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***************</w:t>
      </w: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233030674"/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(общая совместная собственность)</w:t>
      </w:r>
      <w:bookmarkEnd w:id="1"/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умершего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</w:t>
      </w: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(общая совместная собственность) на указанный в пункте 1 настоящего проекта решения объект недвижимости подтверждается справкой БТИ от 06.07.2022 (копия прилагается);</w:t>
      </w:r>
    </w:p>
    <w:p w14:paraId="6518BC9A" w14:textId="56CF873F" w:rsidR="00AC5D91" w:rsidRPr="00AC5D91" w:rsidRDefault="00AC5D91" w:rsidP="00AC5D91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 собственности на земельный участок умершего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</w:t>
      </w: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подтверждается государственным актом на право бессрочного (постоянного) пользования землей №4 от 08.09.1992 (копия прилагается).</w:t>
      </w:r>
    </w:p>
    <w:p w14:paraId="01083C7C" w14:textId="5BF1946F" w:rsidR="00AC5D91" w:rsidRPr="00AC5D91" w:rsidRDefault="00AC5D91" w:rsidP="00AC5D91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Наследником имущества является жена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******************</w:t>
      </w: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фактически принявшая наследство после смерти мужа.</w:t>
      </w:r>
    </w:p>
    <w:p w14:paraId="77E5E537" w14:textId="7B1B2B4B" w:rsidR="00951E6C" w:rsidRPr="00AC5D91" w:rsidRDefault="00AC5D91" w:rsidP="00AC5D91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C5D9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C5D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C5D91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Указанный в пункте 1 настоящего проекта решения объект недвижимости не прекратил существование, что подтверждается актом осмотра от 05.05.2026 года № 1 (прилагается).</w:t>
      </w:r>
      <w:bookmarkEnd w:id="0"/>
    </w:p>
    <w:p w14:paraId="499779AC" w14:textId="737D7EB4" w:rsidR="00951E6C" w:rsidRPr="00AC5D91" w:rsidRDefault="00650F2C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 w:rsidRPr="00AC5D91">
        <w:rPr>
          <w:rFonts w:ascii="Times New Roman" w:hAnsi="Times New Roman" w:cs="Times New Roman"/>
          <w:sz w:val="28"/>
          <w:szCs w:val="28"/>
        </w:rPr>
        <w:t xml:space="preserve">   </w:t>
      </w:r>
      <w:r w:rsidR="00951E6C" w:rsidRPr="00AC5D91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="00951E6C" w:rsidRPr="00AC5D91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="00951E6C" w:rsidRPr="00AC5D91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="00951E6C" w:rsidRPr="00AC5D9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51E6C" w:rsidRPr="00AC5D91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="00951E6C" w:rsidRPr="00AC5D91">
        <w:rPr>
          <w:rFonts w:ascii="Times New Roman" w:hAnsi="Times New Roman" w:cs="Times New Roman"/>
          <w:sz w:val="28"/>
          <w:szCs w:val="28"/>
        </w:rPr>
        <w:t xml:space="preserve">30,   </w:t>
      </w:r>
      <w:proofErr w:type="gramEnd"/>
      <w:r w:rsidR="00951E6C" w:rsidRPr="00AC5D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51E6C" w:rsidRPr="00AC5D91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51E6C" w:rsidRPr="00AC5D91">
        <w:rPr>
          <w:rFonts w:ascii="Times New Roman" w:hAnsi="Times New Roman" w:cs="Times New Roman"/>
          <w:sz w:val="28"/>
          <w:szCs w:val="28"/>
        </w:rPr>
        <w:t xml:space="preserve">: </w:t>
      </w:r>
      <w:r w:rsidR="00951E6C" w:rsidRPr="00AC5D9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51E6C" w:rsidRPr="00AC5D91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33C59ED3" w:rsidR="00951E6C" w:rsidRPr="00AC5D91" w:rsidRDefault="00650F2C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 w:rsidRPr="00AC5D91">
        <w:rPr>
          <w:rFonts w:ascii="Times New Roman" w:hAnsi="Times New Roman" w:cs="Times New Roman"/>
          <w:sz w:val="28"/>
          <w:szCs w:val="28"/>
        </w:rPr>
        <w:t xml:space="preserve">   </w:t>
      </w:r>
      <w:r w:rsidR="00951E6C" w:rsidRPr="00AC5D91">
        <w:rPr>
          <w:rFonts w:ascii="Times New Roman" w:hAnsi="Times New Roman" w:cs="Times New Roman"/>
          <w:sz w:val="28"/>
          <w:szCs w:val="28"/>
        </w:rPr>
        <w:t>6. В случае, </w:t>
      </w:r>
      <w:r w:rsidR="00951E6C" w:rsidRPr="00AC5D91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="00951E6C" w:rsidRPr="00AC5D91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="00951E6C" w:rsidRPr="00AC5D91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="00951E6C" w:rsidRPr="00AC5D91">
        <w:rPr>
          <w:rFonts w:ascii="Times New Roman" w:hAnsi="Times New Roman" w:cs="Times New Roman"/>
          <w:sz w:val="28"/>
          <w:szCs w:val="28"/>
        </w:rPr>
        <w:t> и </w:t>
      </w:r>
      <w:r w:rsidR="00951E6C" w:rsidRPr="00AC5D91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6EFC91BE" w:rsidR="00951E6C" w:rsidRPr="00AC5D91" w:rsidRDefault="00AC5D91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1E6C" w:rsidRPr="00AC5D91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="00951E6C" w:rsidRPr="00AC5D9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="00951E6C" w:rsidRPr="00AC5D9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="00951E6C" w:rsidRPr="00AC5D91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="00951E6C" w:rsidRPr="00AC5D9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51E6C" w:rsidRPr="00AC5D91">
        <w:rPr>
          <w:rFonts w:ascii="Times New Roman" w:hAnsi="Times New Roman" w:cs="Times New Roman"/>
          <w:sz w:val="28"/>
          <w:szCs w:val="28"/>
        </w:rPr>
        <w:t>. №30, тел. 8(34164) 21892</w:t>
      </w:r>
    </w:p>
    <w:sectPr w:rsidR="00951E6C" w:rsidRPr="00AC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573"/>
    <w:multiLevelType w:val="hybridMultilevel"/>
    <w:tmpl w:val="4D70295C"/>
    <w:lvl w:ilvl="0" w:tplc="0336A78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68333C"/>
    <w:multiLevelType w:val="hybridMultilevel"/>
    <w:tmpl w:val="340E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4126"/>
    <w:multiLevelType w:val="hybridMultilevel"/>
    <w:tmpl w:val="0418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5585">
    <w:abstractNumId w:val="0"/>
  </w:num>
  <w:num w:numId="2" w16cid:durableId="1092121538">
    <w:abstractNumId w:val="2"/>
  </w:num>
  <w:num w:numId="3" w16cid:durableId="1107119896">
    <w:abstractNumId w:val="1"/>
  </w:num>
  <w:num w:numId="4" w16cid:durableId="217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7D0"/>
    <w:rsid w:val="0009271C"/>
    <w:rsid w:val="000F67C8"/>
    <w:rsid w:val="00117E1E"/>
    <w:rsid w:val="001E6225"/>
    <w:rsid w:val="002577AE"/>
    <w:rsid w:val="00283B73"/>
    <w:rsid w:val="002C53C4"/>
    <w:rsid w:val="00333603"/>
    <w:rsid w:val="00356913"/>
    <w:rsid w:val="003737DC"/>
    <w:rsid w:val="00382902"/>
    <w:rsid w:val="00424381"/>
    <w:rsid w:val="00424988"/>
    <w:rsid w:val="004B7FF9"/>
    <w:rsid w:val="00555234"/>
    <w:rsid w:val="005E6EC3"/>
    <w:rsid w:val="00605424"/>
    <w:rsid w:val="00650F2C"/>
    <w:rsid w:val="006C4DB2"/>
    <w:rsid w:val="007757D0"/>
    <w:rsid w:val="00787940"/>
    <w:rsid w:val="007A5045"/>
    <w:rsid w:val="00951E6C"/>
    <w:rsid w:val="00A25AE1"/>
    <w:rsid w:val="00A57ED7"/>
    <w:rsid w:val="00A66E1F"/>
    <w:rsid w:val="00A71200"/>
    <w:rsid w:val="00AC5D91"/>
    <w:rsid w:val="00BB028D"/>
    <w:rsid w:val="00C91937"/>
    <w:rsid w:val="00CD510B"/>
    <w:rsid w:val="00E874E7"/>
    <w:rsid w:val="00EC23FA"/>
    <w:rsid w:val="00EF6369"/>
    <w:rsid w:val="00F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1686D22-EA40-4D3D-B97B-F25B8C3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A66E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A66E1F"/>
    <w:rPr>
      <w:rFonts w:ascii="Times New Roman" w:hAnsi="Times New Roman" w:cs="Times New Roman" w:hint="default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@kra.ud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@kra.udm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Кандакова Снежана Валерьевна</cp:lastModifiedBy>
  <cp:revision>22</cp:revision>
  <dcterms:created xsi:type="dcterms:W3CDTF">2026-05-05T07:16:00Z</dcterms:created>
  <dcterms:modified xsi:type="dcterms:W3CDTF">2026-06-22T10:34:00Z</dcterms:modified>
</cp:coreProperties>
</file>